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E8" w:rsidRDefault="007427E8" w:rsidP="007427E8">
      <w:pPr>
        <w:pStyle w:val="Cmsor3"/>
        <w:spacing w:before="0" w:after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KISKŐRÖS VÁROS POLGÁRMESTERE</w:t>
      </w:r>
    </w:p>
    <w:p w:rsidR="007427E8" w:rsidRDefault="007427E8" w:rsidP="001D7350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7427E8" w:rsidRDefault="007427E8" w:rsidP="001D7350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114AF" w:rsidRPr="00BA074D" w:rsidRDefault="00A114AF" w:rsidP="001D7350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BA074D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A114AF" w:rsidRPr="00BA074D" w:rsidRDefault="00A114AF" w:rsidP="001D7350">
      <w:pPr>
        <w:jc w:val="center"/>
        <w:rPr>
          <w:sz w:val="22"/>
          <w:szCs w:val="22"/>
        </w:rPr>
      </w:pPr>
      <w:r w:rsidRPr="00BA074D">
        <w:rPr>
          <w:sz w:val="22"/>
          <w:szCs w:val="22"/>
        </w:rPr>
        <w:t>(</w:t>
      </w:r>
      <w:r w:rsidR="007F62B1" w:rsidRPr="00BA074D">
        <w:rPr>
          <w:sz w:val="22"/>
          <w:szCs w:val="22"/>
        </w:rPr>
        <w:t>a</w:t>
      </w:r>
      <w:r w:rsidRPr="00BA074D">
        <w:rPr>
          <w:sz w:val="22"/>
          <w:szCs w:val="22"/>
        </w:rPr>
        <w:t xml:space="preserve"> Képviselő-testület 201</w:t>
      </w:r>
      <w:r w:rsidR="009119EC">
        <w:rPr>
          <w:sz w:val="22"/>
          <w:szCs w:val="22"/>
        </w:rPr>
        <w:t>9</w:t>
      </w:r>
      <w:r w:rsidRPr="00BA074D">
        <w:rPr>
          <w:sz w:val="22"/>
          <w:szCs w:val="22"/>
        </w:rPr>
        <w:t xml:space="preserve">. </w:t>
      </w:r>
      <w:r w:rsidR="009119EC">
        <w:rPr>
          <w:sz w:val="22"/>
          <w:szCs w:val="22"/>
        </w:rPr>
        <w:t>januá</w:t>
      </w:r>
      <w:r w:rsidR="002115B6" w:rsidRPr="00BA074D">
        <w:rPr>
          <w:sz w:val="22"/>
          <w:szCs w:val="22"/>
        </w:rPr>
        <w:t>r</w:t>
      </w:r>
      <w:r w:rsidR="003816D8" w:rsidRPr="00BA074D">
        <w:rPr>
          <w:sz w:val="22"/>
          <w:szCs w:val="22"/>
        </w:rPr>
        <w:t xml:space="preserve"> 2</w:t>
      </w:r>
      <w:r w:rsidR="009119EC">
        <w:rPr>
          <w:sz w:val="22"/>
          <w:szCs w:val="22"/>
        </w:rPr>
        <w:t>3</w:t>
      </w:r>
      <w:r w:rsidR="004E353A" w:rsidRPr="00BA074D">
        <w:rPr>
          <w:sz w:val="22"/>
          <w:szCs w:val="22"/>
        </w:rPr>
        <w:t>-</w:t>
      </w:r>
      <w:r w:rsidR="007F62B1" w:rsidRPr="00BA074D">
        <w:rPr>
          <w:sz w:val="22"/>
          <w:szCs w:val="22"/>
        </w:rPr>
        <w:t xml:space="preserve">i </w:t>
      </w:r>
      <w:r w:rsidRPr="00BA074D">
        <w:rPr>
          <w:sz w:val="22"/>
          <w:szCs w:val="22"/>
        </w:rPr>
        <w:t>ülésére)</w:t>
      </w:r>
    </w:p>
    <w:p w:rsidR="00E235A8" w:rsidRDefault="00E235A8" w:rsidP="001D7350">
      <w:pPr>
        <w:jc w:val="both"/>
        <w:rPr>
          <w:sz w:val="22"/>
          <w:szCs w:val="22"/>
        </w:rPr>
      </w:pPr>
    </w:p>
    <w:p w:rsidR="003816D8" w:rsidRPr="00BA074D" w:rsidRDefault="00D436D2" w:rsidP="003816D8">
      <w:pPr>
        <w:ind w:left="993" w:hanging="993"/>
        <w:jc w:val="both"/>
        <w:rPr>
          <w:b/>
          <w:bCs/>
          <w:caps/>
          <w:sz w:val="22"/>
          <w:szCs w:val="22"/>
        </w:rPr>
      </w:pPr>
      <w:r w:rsidRPr="00BA074D">
        <w:rPr>
          <w:b/>
          <w:bCs/>
          <w:sz w:val="22"/>
          <w:szCs w:val="22"/>
          <w:u w:val="single"/>
        </w:rPr>
        <w:t>TÁRGY</w:t>
      </w:r>
      <w:r w:rsidRPr="00BA074D">
        <w:rPr>
          <w:b/>
          <w:bCs/>
          <w:sz w:val="22"/>
          <w:szCs w:val="22"/>
        </w:rPr>
        <w:t>:</w:t>
      </w:r>
      <w:r w:rsidR="004710AF">
        <w:rPr>
          <w:b/>
          <w:bCs/>
          <w:sz w:val="22"/>
          <w:szCs w:val="22"/>
        </w:rPr>
        <w:tab/>
      </w:r>
      <w:r w:rsidR="0098195B">
        <w:rPr>
          <w:b/>
          <w:bCs/>
          <w:sz w:val="22"/>
          <w:szCs w:val="22"/>
        </w:rPr>
        <w:t>KISKŐRÖS VÁROS TULAJDONÁBAN LÉVŐ VÍZIKÖZMŰ ENERGIAHATÉKONYSÁGÁNAK FEJLESZTÉSE PÁLYÁZATI ELJÁRÁS KERETÉBEN</w:t>
      </w:r>
    </w:p>
    <w:p w:rsidR="00E66F15" w:rsidRPr="00BA074D" w:rsidRDefault="00E66F15" w:rsidP="0025376E">
      <w:pPr>
        <w:autoSpaceDE w:val="0"/>
        <w:autoSpaceDN w:val="0"/>
        <w:adjustRightInd w:val="0"/>
        <w:jc w:val="both"/>
        <w:outlineLvl w:val="6"/>
        <w:rPr>
          <w:bCs/>
          <w:sz w:val="22"/>
          <w:szCs w:val="22"/>
        </w:rPr>
      </w:pPr>
    </w:p>
    <w:p w:rsidR="00DD0B43" w:rsidRDefault="006D13E3" w:rsidP="007039C2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Innovációs és Technológiai Minisztérium pályázatot hirdetett a víziközművek energiahatékonyságának fejlesztésére.</w:t>
      </w:r>
    </w:p>
    <w:p w:rsidR="006D13E3" w:rsidRPr="00BA074D" w:rsidRDefault="006D13E3" w:rsidP="007039C2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támogatási igény benyújtására a víziközmű szolgáltatást végző gazdasági társaság</w:t>
      </w:r>
      <w:r w:rsidR="004F64FE">
        <w:rPr>
          <w:sz w:val="22"/>
          <w:szCs w:val="22"/>
        </w:rPr>
        <w:t xml:space="preserve"> Kiskunsági Víziközmű-Szolgáltató Kft.)</w:t>
      </w:r>
      <w:r>
        <w:rPr>
          <w:sz w:val="22"/>
          <w:szCs w:val="22"/>
        </w:rPr>
        <w:t xml:space="preserve"> az ellátásért felelőssel</w:t>
      </w:r>
      <w:r w:rsidR="004F64FE">
        <w:rPr>
          <w:sz w:val="22"/>
          <w:szCs w:val="22"/>
        </w:rPr>
        <w:t xml:space="preserve"> (Kiskőrös Város Önkormányzata)</w:t>
      </w:r>
      <w:r>
        <w:rPr>
          <w:sz w:val="22"/>
          <w:szCs w:val="22"/>
        </w:rPr>
        <w:t xml:space="preserve"> </w:t>
      </w:r>
      <w:r w:rsidR="003B61D3">
        <w:rPr>
          <w:sz w:val="22"/>
          <w:szCs w:val="22"/>
        </w:rPr>
        <w:t xml:space="preserve">közösen </w:t>
      </w:r>
      <w:r>
        <w:rPr>
          <w:sz w:val="22"/>
          <w:szCs w:val="22"/>
        </w:rPr>
        <w:t>alkotott konzorciuma jogosult.</w:t>
      </w:r>
    </w:p>
    <w:p w:rsidR="000F5E86" w:rsidRPr="00BA074D" w:rsidRDefault="004F64FE" w:rsidP="007039C2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támogatással beszerzett eszközök, víziközmű-elemek tulajdonjoga a víziközmű-szolgáltatásról szóló 2011. évi CCIX. törvénynek megfelelve az ellátásért felelős tulajdonába kerül.</w:t>
      </w:r>
    </w:p>
    <w:p w:rsidR="00DD0B43" w:rsidRDefault="004F64FE" w:rsidP="00DD0B43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BA074D">
        <w:rPr>
          <w:sz w:val="22"/>
          <w:szCs w:val="22"/>
        </w:rPr>
        <w:t>Kiskunsági Víziközmű-Szolgáltató Kft.</w:t>
      </w:r>
      <w:r w:rsidR="006C3A77">
        <w:rPr>
          <w:sz w:val="22"/>
          <w:szCs w:val="22"/>
        </w:rPr>
        <w:t xml:space="preserve"> (a továbbiakban: Szolgáltató)</w:t>
      </w:r>
      <w:r>
        <w:rPr>
          <w:sz w:val="22"/>
          <w:szCs w:val="22"/>
        </w:rPr>
        <w:t xml:space="preserve">, mint a </w:t>
      </w:r>
      <w:r w:rsidR="00DD0B43" w:rsidRPr="00BA074D">
        <w:rPr>
          <w:sz w:val="22"/>
          <w:szCs w:val="22"/>
        </w:rPr>
        <w:t>város víziközmű létesítményeinek üzemeltetésé</w:t>
      </w:r>
      <w:r>
        <w:rPr>
          <w:sz w:val="22"/>
          <w:szCs w:val="22"/>
        </w:rPr>
        <w:t>t ellátó szervezet,</w:t>
      </w:r>
      <w:r w:rsidR="00DD0B43" w:rsidRPr="00BA074D">
        <w:rPr>
          <w:sz w:val="22"/>
          <w:szCs w:val="22"/>
        </w:rPr>
        <w:t xml:space="preserve"> </w:t>
      </w:r>
      <w:r>
        <w:rPr>
          <w:sz w:val="22"/>
          <w:szCs w:val="22"/>
        </w:rPr>
        <w:t>a fenti pályázati kiírás keretében az alábbi víziközmű</w:t>
      </w:r>
      <w:r w:rsidR="003B61D3">
        <w:rPr>
          <w:sz w:val="22"/>
          <w:szCs w:val="22"/>
        </w:rPr>
        <w:t xml:space="preserve"> berendezések cseréjét javasolja:</w:t>
      </w:r>
    </w:p>
    <w:p w:rsidR="003B61D3" w:rsidRDefault="003B61D3" w:rsidP="003B61D3">
      <w:pPr>
        <w:pStyle w:val="Nincstrkz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FLYGT CP 3102 SH szivattyú Kiskőrös, 1.sz. Petőfi úti átemelő (0321/1 hrsz),</w:t>
      </w:r>
    </w:p>
    <w:p w:rsidR="003B61D3" w:rsidRPr="00BA074D" w:rsidRDefault="003B61D3" w:rsidP="003B61D3">
      <w:pPr>
        <w:pStyle w:val="Nincstrkz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FLYGT CP 3102 SH szivattyú Kiskőrös, 1.sz. Petőfi útii átemelő (0321/1 hrsz),</w:t>
      </w:r>
    </w:p>
    <w:p w:rsidR="00CF2B32" w:rsidRDefault="003B61D3" w:rsidP="003B61D3">
      <w:pPr>
        <w:pStyle w:val="Nincstrkz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FLYGT CP 3085 SH szivattyú Kiskőrös, 4. sz. Erdőtelki úti átemelő (2725/3 hrsz)</w:t>
      </w:r>
    </w:p>
    <w:p w:rsidR="003B61D3" w:rsidRDefault="00CF2B32" w:rsidP="003B61D3">
      <w:pPr>
        <w:pStyle w:val="Nincstrkz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Robuschi ES 65/2P-F fúvó, szennyvíztisztító telep</w:t>
      </w:r>
      <w:r w:rsidR="003B61D3">
        <w:rPr>
          <w:sz w:val="22"/>
          <w:szCs w:val="22"/>
        </w:rPr>
        <w:t>.</w:t>
      </w:r>
    </w:p>
    <w:p w:rsidR="003B61D3" w:rsidRDefault="006C3A77" w:rsidP="003B61D3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eszközbeszerzés összköltsége </w:t>
      </w:r>
      <w:r w:rsidR="00CF2B32">
        <w:rPr>
          <w:sz w:val="22"/>
          <w:szCs w:val="22"/>
        </w:rPr>
        <w:t>nettó 10</w:t>
      </w:r>
      <w:r>
        <w:rPr>
          <w:sz w:val="22"/>
          <w:szCs w:val="22"/>
        </w:rPr>
        <w:t>.</w:t>
      </w:r>
      <w:r w:rsidR="00CF2B32">
        <w:rPr>
          <w:sz w:val="22"/>
          <w:szCs w:val="22"/>
        </w:rPr>
        <w:t>658</w:t>
      </w:r>
      <w:r>
        <w:rPr>
          <w:sz w:val="22"/>
          <w:szCs w:val="22"/>
        </w:rPr>
        <w:t>.</w:t>
      </w:r>
      <w:r w:rsidR="00CF2B32">
        <w:rPr>
          <w:sz w:val="22"/>
          <w:szCs w:val="22"/>
        </w:rPr>
        <w:t>4</w:t>
      </w:r>
      <w:r>
        <w:rPr>
          <w:sz w:val="22"/>
          <w:szCs w:val="22"/>
        </w:rPr>
        <w:t xml:space="preserve">00,-Ft, a pályázati kiírás szerint az Önkormányzatot terhelő </w:t>
      </w:r>
      <w:r w:rsidR="00746223">
        <w:rPr>
          <w:sz w:val="22"/>
          <w:szCs w:val="22"/>
        </w:rPr>
        <w:t xml:space="preserve">önerő </w:t>
      </w:r>
      <w:r>
        <w:rPr>
          <w:sz w:val="22"/>
          <w:szCs w:val="22"/>
        </w:rPr>
        <w:t>költség</w:t>
      </w:r>
      <w:r w:rsidR="00746223">
        <w:rPr>
          <w:sz w:val="22"/>
          <w:szCs w:val="22"/>
        </w:rPr>
        <w:t>ének</w:t>
      </w:r>
      <w:r>
        <w:rPr>
          <w:sz w:val="22"/>
          <w:szCs w:val="22"/>
        </w:rPr>
        <w:t xml:space="preserve"> mértéke 50%, </w:t>
      </w:r>
      <w:r w:rsidR="00CF2B32">
        <w:rPr>
          <w:sz w:val="22"/>
          <w:szCs w:val="22"/>
        </w:rPr>
        <w:t>5</w:t>
      </w:r>
      <w:r w:rsidR="00746223">
        <w:rPr>
          <w:sz w:val="22"/>
          <w:szCs w:val="22"/>
        </w:rPr>
        <w:t>.</w:t>
      </w:r>
      <w:r w:rsidR="00CF2B32">
        <w:rPr>
          <w:sz w:val="22"/>
          <w:szCs w:val="22"/>
        </w:rPr>
        <w:t>329</w:t>
      </w:r>
      <w:r w:rsidR="00746223">
        <w:rPr>
          <w:sz w:val="22"/>
          <w:szCs w:val="22"/>
        </w:rPr>
        <w:t>.</w:t>
      </w:r>
      <w:r w:rsidR="00CF2B32">
        <w:rPr>
          <w:sz w:val="22"/>
          <w:szCs w:val="22"/>
        </w:rPr>
        <w:t>2</w:t>
      </w:r>
      <w:r w:rsidR="00746223">
        <w:rPr>
          <w:sz w:val="22"/>
          <w:szCs w:val="22"/>
        </w:rPr>
        <w:t xml:space="preserve">00,-Ft, </w:t>
      </w:r>
      <w:r>
        <w:rPr>
          <w:sz w:val="22"/>
          <w:szCs w:val="22"/>
        </w:rPr>
        <w:t xml:space="preserve">azaz </w:t>
      </w:r>
      <w:r w:rsidR="00CF2B32">
        <w:rPr>
          <w:sz w:val="22"/>
          <w:szCs w:val="22"/>
        </w:rPr>
        <w:t>Öt</w:t>
      </w:r>
      <w:r>
        <w:rPr>
          <w:sz w:val="22"/>
          <w:szCs w:val="22"/>
        </w:rPr>
        <w:t>millió-</w:t>
      </w:r>
      <w:r w:rsidR="00CF2B32">
        <w:rPr>
          <w:sz w:val="22"/>
          <w:szCs w:val="22"/>
        </w:rPr>
        <w:t>háromszázhuszonkilencezer-kettőszáz</w:t>
      </w:r>
      <w:r>
        <w:rPr>
          <w:sz w:val="22"/>
          <w:szCs w:val="22"/>
        </w:rPr>
        <w:t xml:space="preserve"> forint.</w:t>
      </w:r>
    </w:p>
    <w:p w:rsidR="006C3A77" w:rsidRPr="00CF2B32" w:rsidRDefault="006C3A77" w:rsidP="003B61D3">
      <w:pPr>
        <w:pStyle w:val="Nincstrkz"/>
        <w:jc w:val="both"/>
        <w:rPr>
          <w:sz w:val="22"/>
          <w:szCs w:val="22"/>
        </w:rPr>
      </w:pPr>
      <w:r w:rsidRPr="00CF2B32">
        <w:rPr>
          <w:sz w:val="22"/>
          <w:szCs w:val="22"/>
        </w:rPr>
        <w:t xml:space="preserve">Az Önkormányzat </w:t>
      </w:r>
      <w:r w:rsidR="00746223" w:rsidRPr="00CF2B32">
        <w:rPr>
          <w:sz w:val="22"/>
          <w:szCs w:val="22"/>
        </w:rPr>
        <w:t>a 2019. évi költségvetésébe</w:t>
      </w:r>
      <w:r w:rsidRPr="00CF2B32">
        <w:rPr>
          <w:sz w:val="22"/>
          <w:szCs w:val="22"/>
        </w:rPr>
        <w:t xml:space="preserve"> tudja</w:t>
      </w:r>
      <w:r w:rsidR="00746223" w:rsidRPr="00CF2B32">
        <w:rPr>
          <w:sz w:val="22"/>
          <w:szCs w:val="22"/>
        </w:rPr>
        <w:t xml:space="preserve"> beépíteni a fentiekben </w:t>
      </w:r>
      <w:r w:rsidR="007B01D8" w:rsidRPr="00CF2B32">
        <w:rPr>
          <w:sz w:val="22"/>
          <w:szCs w:val="22"/>
        </w:rPr>
        <w:t xml:space="preserve">meghatározott </w:t>
      </w:r>
      <w:r w:rsidRPr="00CF2B32">
        <w:rPr>
          <w:sz w:val="22"/>
          <w:szCs w:val="22"/>
        </w:rPr>
        <w:t>költséget.</w:t>
      </w:r>
    </w:p>
    <w:p w:rsidR="00DD0B43" w:rsidRPr="00BA074D" w:rsidRDefault="006C3A77" w:rsidP="007039C2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szolgáltató vállalta a támogatási kérelem benyújtását, valamint a pályázati eljárás során felmerülő</w:t>
      </w:r>
      <w:r w:rsidR="00B11F46">
        <w:rPr>
          <w:sz w:val="22"/>
          <w:szCs w:val="22"/>
        </w:rPr>
        <w:t xml:space="preserve"> adminisztrációs és egyéb terhek megfizetését.</w:t>
      </w:r>
    </w:p>
    <w:p w:rsidR="007D660B" w:rsidRDefault="007D660B" w:rsidP="007039C2">
      <w:pPr>
        <w:pStyle w:val="Nincstrkz"/>
        <w:jc w:val="both"/>
        <w:rPr>
          <w:sz w:val="22"/>
          <w:szCs w:val="22"/>
        </w:rPr>
      </w:pPr>
    </w:p>
    <w:p w:rsidR="007039C2" w:rsidRPr="00BA074D" w:rsidRDefault="007D660B" w:rsidP="007039C2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f</w:t>
      </w:r>
      <w:r w:rsidR="00D45F0B" w:rsidRPr="00BA074D">
        <w:rPr>
          <w:sz w:val="22"/>
          <w:szCs w:val="22"/>
        </w:rPr>
        <w:t xml:space="preserve">entiek alapján javasom, hogy a Képviselő-testület </w:t>
      </w:r>
      <w:r w:rsidR="009119EC">
        <w:rPr>
          <w:sz w:val="22"/>
          <w:szCs w:val="22"/>
        </w:rPr>
        <w:t>a határozat-tervezetben foglaltak szerint döntsön</w:t>
      </w:r>
      <w:r w:rsidR="00824F98" w:rsidRPr="00BA074D">
        <w:rPr>
          <w:sz w:val="22"/>
          <w:szCs w:val="22"/>
        </w:rPr>
        <w:t>.</w:t>
      </w:r>
    </w:p>
    <w:p w:rsidR="00D436D2" w:rsidRPr="00BA074D" w:rsidRDefault="00D436D2" w:rsidP="00D436D2">
      <w:pPr>
        <w:pStyle w:val="Nincstrkz"/>
        <w:rPr>
          <w:sz w:val="22"/>
          <w:szCs w:val="22"/>
        </w:rPr>
      </w:pPr>
    </w:p>
    <w:p w:rsidR="00D436D2" w:rsidRDefault="00D436D2" w:rsidP="00D436D2">
      <w:pPr>
        <w:ind w:left="540" w:hanging="540"/>
        <w:jc w:val="both"/>
        <w:rPr>
          <w:b/>
          <w:bCs/>
          <w:sz w:val="22"/>
          <w:szCs w:val="22"/>
        </w:rPr>
      </w:pPr>
      <w:r w:rsidRPr="00BA074D">
        <w:rPr>
          <w:b/>
          <w:bCs/>
          <w:sz w:val="22"/>
          <w:szCs w:val="22"/>
        </w:rPr>
        <w:t>Kiskőrös, 201</w:t>
      </w:r>
      <w:r w:rsidR="009119EC">
        <w:rPr>
          <w:b/>
          <w:bCs/>
          <w:sz w:val="22"/>
          <w:szCs w:val="22"/>
        </w:rPr>
        <w:t>9</w:t>
      </w:r>
      <w:r w:rsidRPr="00BA074D">
        <w:rPr>
          <w:b/>
          <w:bCs/>
          <w:sz w:val="22"/>
          <w:szCs w:val="22"/>
        </w:rPr>
        <w:t xml:space="preserve">. </w:t>
      </w:r>
      <w:r w:rsidR="009119EC">
        <w:rPr>
          <w:b/>
          <w:bCs/>
          <w:sz w:val="22"/>
          <w:szCs w:val="22"/>
        </w:rPr>
        <w:t>januá</w:t>
      </w:r>
      <w:r w:rsidR="001546B6" w:rsidRPr="00BA074D">
        <w:rPr>
          <w:b/>
          <w:bCs/>
          <w:sz w:val="22"/>
          <w:szCs w:val="22"/>
        </w:rPr>
        <w:t>r</w:t>
      </w:r>
      <w:r w:rsidR="00824F98" w:rsidRPr="00BA074D">
        <w:rPr>
          <w:b/>
          <w:bCs/>
          <w:sz w:val="22"/>
          <w:szCs w:val="22"/>
        </w:rPr>
        <w:t xml:space="preserve"> </w:t>
      </w:r>
      <w:r w:rsidR="008D1A70" w:rsidRPr="00BA074D">
        <w:rPr>
          <w:b/>
          <w:bCs/>
          <w:sz w:val="22"/>
          <w:szCs w:val="22"/>
        </w:rPr>
        <w:t>1</w:t>
      </w:r>
      <w:r w:rsidR="004710AF">
        <w:rPr>
          <w:b/>
          <w:bCs/>
          <w:sz w:val="22"/>
          <w:szCs w:val="22"/>
        </w:rPr>
        <w:t>8</w:t>
      </w:r>
      <w:bookmarkStart w:id="0" w:name="_GoBack"/>
      <w:bookmarkEnd w:id="0"/>
      <w:r w:rsidRPr="00BA074D">
        <w:rPr>
          <w:b/>
          <w:bCs/>
          <w:sz w:val="22"/>
          <w:szCs w:val="22"/>
        </w:rPr>
        <w:t>.</w:t>
      </w:r>
    </w:p>
    <w:p w:rsidR="007427E8" w:rsidRPr="00BA074D" w:rsidRDefault="007427E8" w:rsidP="00D436D2">
      <w:pPr>
        <w:ind w:left="540" w:hanging="540"/>
        <w:jc w:val="both"/>
        <w:rPr>
          <w:b/>
          <w:bCs/>
          <w:sz w:val="22"/>
          <w:szCs w:val="22"/>
        </w:rPr>
      </w:pPr>
    </w:p>
    <w:p w:rsidR="00D436D2" w:rsidRPr="00BA074D" w:rsidRDefault="00D436D2" w:rsidP="00D436D2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BA074D">
        <w:rPr>
          <w:b/>
          <w:bCs/>
          <w:sz w:val="22"/>
          <w:szCs w:val="22"/>
        </w:rPr>
        <w:tab/>
        <w:t>Domonyi László sk.</w:t>
      </w:r>
    </w:p>
    <w:p w:rsidR="009F69F9" w:rsidRPr="00BA074D" w:rsidRDefault="00D436D2" w:rsidP="00604BC3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BA074D">
        <w:rPr>
          <w:b/>
          <w:bCs/>
          <w:sz w:val="22"/>
          <w:szCs w:val="22"/>
        </w:rPr>
        <w:tab/>
        <w:t>polgármester</w:t>
      </w:r>
    </w:p>
    <w:p w:rsidR="00D436D2" w:rsidRDefault="00D436D2" w:rsidP="00D436D2">
      <w:pPr>
        <w:pStyle w:val="Nincstrkz"/>
        <w:jc w:val="center"/>
        <w:rPr>
          <w:b/>
          <w:bCs/>
          <w:sz w:val="22"/>
          <w:szCs w:val="22"/>
        </w:rPr>
      </w:pPr>
    </w:p>
    <w:p w:rsidR="007427E8" w:rsidRPr="00BA074D" w:rsidRDefault="007427E8" w:rsidP="00D436D2">
      <w:pPr>
        <w:pStyle w:val="Nincstrkz"/>
        <w:jc w:val="center"/>
        <w:rPr>
          <w:b/>
          <w:bCs/>
          <w:sz w:val="22"/>
          <w:szCs w:val="22"/>
        </w:rPr>
      </w:pPr>
    </w:p>
    <w:p w:rsidR="00D436D2" w:rsidRPr="00BA074D" w:rsidRDefault="00D436D2" w:rsidP="00D436D2">
      <w:pPr>
        <w:pStyle w:val="Nincstrkz"/>
        <w:jc w:val="center"/>
        <w:rPr>
          <w:b/>
          <w:bCs/>
          <w:sz w:val="22"/>
          <w:szCs w:val="22"/>
        </w:rPr>
      </w:pPr>
      <w:r w:rsidRPr="00BA074D">
        <w:rPr>
          <w:b/>
          <w:bCs/>
          <w:sz w:val="22"/>
          <w:szCs w:val="22"/>
        </w:rPr>
        <w:t>HATÁ</w:t>
      </w:r>
      <w:r w:rsidR="00D6773F" w:rsidRPr="00BA074D">
        <w:rPr>
          <w:b/>
          <w:bCs/>
          <w:sz w:val="22"/>
          <w:szCs w:val="22"/>
        </w:rPr>
        <w:t xml:space="preserve">ROZAT </w:t>
      </w:r>
      <w:r w:rsidRPr="00BA074D">
        <w:rPr>
          <w:b/>
          <w:bCs/>
          <w:sz w:val="22"/>
          <w:szCs w:val="22"/>
        </w:rPr>
        <w:t>- TERVEZET</w:t>
      </w:r>
    </w:p>
    <w:p w:rsidR="00665DF9" w:rsidRPr="00BA074D" w:rsidRDefault="00665DF9" w:rsidP="00665DF9">
      <w:pPr>
        <w:pStyle w:val="Nincstrkz"/>
        <w:rPr>
          <w:b/>
          <w:bCs/>
          <w:sz w:val="22"/>
          <w:szCs w:val="22"/>
        </w:rPr>
      </w:pPr>
    </w:p>
    <w:p w:rsidR="00665DF9" w:rsidRPr="00BA074D" w:rsidRDefault="00665DF9" w:rsidP="00665DF9">
      <w:pPr>
        <w:pStyle w:val="Nincstrkz"/>
        <w:rPr>
          <w:bCs/>
          <w:sz w:val="22"/>
          <w:szCs w:val="22"/>
        </w:rPr>
      </w:pPr>
      <w:r w:rsidRPr="00BA074D">
        <w:rPr>
          <w:bCs/>
          <w:sz w:val="22"/>
          <w:szCs w:val="22"/>
        </w:rPr>
        <w:t>A Képviselő-testület:</w:t>
      </w:r>
    </w:p>
    <w:p w:rsidR="000B0425" w:rsidRDefault="00E055AD" w:rsidP="00095AEF">
      <w:pPr>
        <w:numPr>
          <w:ilvl w:val="0"/>
          <w:numId w:val="6"/>
        </w:numPr>
        <w:jc w:val="both"/>
        <w:rPr>
          <w:sz w:val="22"/>
          <w:szCs w:val="22"/>
        </w:rPr>
      </w:pPr>
      <w:r w:rsidRPr="00BA074D">
        <w:rPr>
          <w:sz w:val="22"/>
          <w:szCs w:val="22"/>
        </w:rPr>
        <w:t>egyetért</w:t>
      </w:r>
      <w:r w:rsidR="009119EC">
        <w:rPr>
          <w:sz w:val="22"/>
          <w:szCs w:val="22"/>
        </w:rPr>
        <w:t xml:space="preserve"> azzal, hogy </w:t>
      </w:r>
      <w:r w:rsidR="0093648C">
        <w:rPr>
          <w:sz w:val="22"/>
          <w:szCs w:val="22"/>
        </w:rPr>
        <w:t>a Kiskunsági Víziközmű-Szolgáltató Kft.</w:t>
      </w:r>
      <w:r w:rsidR="007B01D8">
        <w:rPr>
          <w:sz w:val="22"/>
          <w:szCs w:val="22"/>
        </w:rPr>
        <w:t xml:space="preserve"> </w:t>
      </w:r>
      <w:r w:rsidR="00165916">
        <w:rPr>
          <w:sz w:val="22"/>
          <w:szCs w:val="22"/>
        </w:rPr>
        <w:t xml:space="preserve">– a konzorcium vezetőjeként - </w:t>
      </w:r>
      <w:r w:rsidR="007B01D8">
        <w:rPr>
          <w:sz w:val="22"/>
          <w:szCs w:val="22"/>
        </w:rPr>
        <w:t>Kiskőrös Város Önkormányzatával</w:t>
      </w:r>
      <w:r w:rsidR="0093648C">
        <w:rPr>
          <w:sz w:val="22"/>
          <w:szCs w:val="22"/>
        </w:rPr>
        <w:t xml:space="preserve"> konzorciumi együttműködési megállapodás k</w:t>
      </w:r>
      <w:r w:rsidR="00106C3C">
        <w:rPr>
          <w:sz w:val="22"/>
          <w:szCs w:val="22"/>
        </w:rPr>
        <w:t>eretébe</w:t>
      </w:r>
      <w:r w:rsidR="0093648C">
        <w:rPr>
          <w:sz w:val="22"/>
          <w:szCs w:val="22"/>
        </w:rPr>
        <w:t xml:space="preserve">n az Innovációs és Technológiai Minisztérium </w:t>
      </w:r>
      <w:r w:rsidR="00106C3C">
        <w:rPr>
          <w:sz w:val="22"/>
          <w:szCs w:val="22"/>
        </w:rPr>
        <w:t>Víziközművek energiahatékonyságának fejlesztése tárgyában kiírt pályázatra támogatási kérelmet nyújtson be</w:t>
      </w:r>
      <w:r w:rsidR="00826A94" w:rsidRPr="00BA074D">
        <w:rPr>
          <w:sz w:val="22"/>
          <w:szCs w:val="22"/>
        </w:rPr>
        <w:t>,</w:t>
      </w:r>
      <w:r w:rsidR="00106C3C">
        <w:rPr>
          <w:sz w:val="22"/>
          <w:szCs w:val="22"/>
        </w:rPr>
        <w:t xml:space="preserve"> </w:t>
      </w:r>
      <w:r w:rsidR="00746223">
        <w:rPr>
          <w:sz w:val="22"/>
          <w:szCs w:val="22"/>
        </w:rPr>
        <w:t xml:space="preserve">a határozat-tervezet 1. számú mellékletét képező eszközök beszerzésére, </w:t>
      </w:r>
      <w:r w:rsidR="00165916">
        <w:rPr>
          <w:sz w:val="22"/>
          <w:szCs w:val="22"/>
        </w:rPr>
        <w:t xml:space="preserve">nettó </w:t>
      </w:r>
      <w:r w:rsidR="00CF2B32">
        <w:rPr>
          <w:sz w:val="22"/>
          <w:szCs w:val="22"/>
        </w:rPr>
        <w:t>10</w:t>
      </w:r>
      <w:r w:rsidR="00165916">
        <w:rPr>
          <w:sz w:val="22"/>
          <w:szCs w:val="22"/>
        </w:rPr>
        <w:t>.</w:t>
      </w:r>
      <w:r w:rsidR="00CF2B32">
        <w:rPr>
          <w:sz w:val="22"/>
          <w:szCs w:val="22"/>
        </w:rPr>
        <w:t>658</w:t>
      </w:r>
      <w:r w:rsidR="00165916">
        <w:rPr>
          <w:sz w:val="22"/>
          <w:szCs w:val="22"/>
        </w:rPr>
        <w:t>.</w:t>
      </w:r>
      <w:r w:rsidR="00CF2B32">
        <w:rPr>
          <w:sz w:val="22"/>
          <w:szCs w:val="22"/>
        </w:rPr>
        <w:t>4</w:t>
      </w:r>
      <w:r w:rsidR="00165916">
        <w:rPr>
          <w:sz w:val="22"/>
          <w:szCs w:val="22"/>
        </w:rPr>
        <w:t>00,-Ft összegben,</w:t>
      </w:r>
    </w:p>
    <w:p w:rsidR="00106C3C" w:rsidRPr="00BA074D" w:rsidRDefault="00746223" w:rsidP="00095AE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felkéri a polgármestert, hogy a</w:t>
      </w:r>
      <w:r w:rsidR="00026A18">
        <w:rPr>
          <w:sz w:val="22"/>
          <w:szCs w:val="22"/>
        </w:rPr>
        <w:t xml:space="preserve"> Város </w:t>
      </w:r>
      <w:r w:rsidR="00791F01">
        <w:rPr>
          <w:sz w:val="22"/>
          <w:szCs w:val="22"/>
        </w:rPr>
        <w:t>2019. évi k</w:t>
      </w:r>
      <w:r w:rsidR="00026A18">
        <w:rPr>
          <w:sz w:val="22"/>
          <w:szCs w:val="22"/>
        </w:rPr>
        <w:t>öltségvetés</w:t>
      </w:r>
      <w:r>
        <w:rPr>
          <w:sz w:val="22"/>
          <w:szCs w:val="22"/>
        </w:rPr>
        <w:t xml:space="preserve">ét a </w:t>
      </w:r>
      <w:r w:rsidR="00165916">
        <w:rPr>
          <w:sz w:val="22"/>
          <w:szCs w:val="22"/>
        </w:rPr>
        <w:t>beruházás</w:t>
      </w:r>
      <w:r>
        <w:rPr>
          <w:sz w:val="22"/>
          <w:szCs w:val="22"/>
        </w:rPr>
        <w:t xml:space="preserve"> nettó </w:t>
      </w:r>
      <w:r w:rsidR="00CF2B3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CF2B32">
        <w:rPr>
          <w:sz w:val="22"/>
          <w:szCs w:val="22"/>
        </w:rPr>
        <w:t>329</w:t>
      </w:r>
      <w:r>
        <w:rPr>
          <w:sz w:val="22"/>
          <w:szCs w:val="22"/>
        </w:rPr>
        <w:t>.</w:t>
      </w:r>
      <w:r w:rsidR="00CF2B32">
        <w:rPr>
          <w:sz w:val="22"/>
          <w:szCs w:val="22"/>
        </w:rPr>
        <w:t>2</w:t>
      </w:r>
      <w:r>
        <w:rPr>
          <w:sz w:val="22"/>
          <w:szCs w:val="22"/>
        </w:rPr>
        <w:t xml:space="preserve">00,-Ft </w:t>
      </w:r>
      <w:r w:rsidR="00165916">
        <w:rPr>
          <w:sz w:val="22"/>
          <w:szCs w:val="22"/>
        </w:rPr>
        <w:t xml:space="preserve">összegű önerő </w:t>
      </w:r>
      <w:r>
        <w:rPr>
          <w:sz w:val="22"/>
          <w:szCs w:val="22"/>
        </w:rPr>
        <w:t xml:space="preserve">biztosítása mellett </w:t>
      </w:r>
      <w:r w:rsidR="00165916">
        <w:rPr>
          <w:sz w:val="22"/>
          <w:szCs w:val="22"/>
        </w:rPr>
        <w:t>terjessze elő</w:t>
      </w:r>
      <w:r w:rsidR="00791F01">
        <w:rPr>
          <w:sz w:val="22"/>
          <w:szCs w:val="22"/>
        </w:rPr>
        <w:t>,</w:t>
      </w:r>
    </w:p>
    <w:p w:rsidR="000B0425" w:rsidRPr="00BA074D" w:rsidRDefault="003B47A1" w:rsidP="004907C9">
      <w:pPr>
        <w:numPr>
          <w:ilvl w:val="0"/>
          <w:numId w:val="6"/>
        </w:numPr>
        <w:jc w:val="both"/>
        <w:rPr>
          <w:sz w:val="22"/>
          <w:szCs w:val="22"/>
        </w:rPr>
      </w:pPr>
      <w:r w:rsidRPr="00BA074D">
        <w:rPr>
          <w:sz w:val="22"/>
          <w:szCs w:val="22"/>
        </w:rPr>
        <w:t>felhatalmazza a polgármestert a határozat</w:t>
      </w:r>
      <w:r w:rsidR="00D6773F" w:rsidRPr="00BA074D">
        <w:rPr>
          <w:sz w:val="22"/>
          <w:szCs w:val="22"/>
        </w:rPr>
        <w:t>-</w:t>
      </w:r>
      <w:r w:rsidR="0097685F" w:rsidRPr="00BA074D">
        <w:rPr>
          <w:sz w:val="22"/>
          <w:szCs w:val="22"/>
        </w:rPr>
        <w:t xml:space="preserve">tervezet </w:t>
      </w:r>
      <w:r w:rsidR="00746223">
        <w:rPr>
          <w:sz w:val="22"/>
          <w:szCs w:val="22"/>
        </w:rPr>
        <w:t xml:space="preserve">2. számú </w:t>
      </w:r>
      <w:r w:rsidRPr="00BA074D">
        <w:rPr>
          <w:sz w:val="22"/>
          <w:szCs w:val="22"/>
        </w:rPr>
        <w:t xml:space="preserve">mellékletét képező </w:t>
      </w:r>
      <w:r w:rsidR="00791F01">
        <w:rPr>
          <w:sz w:val="22"/>
          <w:szCs w:val="22"/>
        </w:rPr>
        <w:t xml:space="preserve">konzorciumi együttműködési megállapodás és annak esetleges módosításai, valamint a </w:t>
      </w:r>
      <w:r w:rsidR="007C2A74" w:rsidRPr="00BA074D">
        <w:rPr>
          <w:sz w:val="22"/>
          <w:szCs w:val="22"/>
        </w:rPr>
        <w:t xml:space="preserve">kapcsolódó jognyilatkozatok </w:t>
      </w:r>
      <w:r w:rsidRPr="00BA074D">
        <w:rPr>
          <w:sz w:val="22"/>
          <w:szCs w:val="22"/>
        </w:rPr>
        <w:t>aláírására.</w:t>
      </w:r>
    </w:p>
    <w:p w:rsidR="007427E8" w:rsidRDefault="007427E8" w:rsidP="00D436D2">
      <w:pPr>
        <w:rPr>
          <w:b/>
          <w:sz w:val="22"/>
          <w:szCs w:val="22"/>
          <w:u w:val="single"/>
        </w:rPr>
      </w:pPr>
    </w:p>
    <w:p w:rsidR="00D436D2" w:rsidRPr="00BA074D" w:rsidRDefault="00D436D2" w:rsidP="00D436D2">
      <w:pPr>
        <w:rPr>
          <w:sz w:val="22"/>
          <w:szCs w:val="22"/>
        </w:rPr>
      </w:pPr>
      <w:r w:rsidRPr="00BA074D">
        <w:rPr>
          <w:b/>
          <w:sz w:val="22"/>
          <w:szCs w:val="22"/>
          <w:u w:val="single"/>
        </w:rPr>
        <w:t>Felelős:</w:t>
      </w:r>
      <w:r w:rsidRPr="00BA074D">
        <w:rPr>
          <w:sz w:val="22"/>
          <w:szCs w:val="22"/>
        </w:rPr>
        <w:tab/>
        <w:t>polgármester</w:t>
      </w:r>
    </w:p>
    <w:p w:rsidR="00D436D2" w:rsidRPr="00BA074D" w:rsidRDefault="00D436D2" w:rsidP="00D436D2">
      <w:pPr>
        <w:rPr>
          <w:sz w:val="22"/>
          <w:szCs w:val="22"/>
        </w:rPr>
      </w:pPr>
      <w:r w:rsidRPr="00BA074D">
        <w:rPr>
          <w:b/>
          <w:sz w:val="22"/>
          <w:szCs w:val="22"/>
          <w:u w:val="single"/>
        </w:rPr>
        <w:t>Határidő:</w:t>
      </w:r>
      <w:r w:rsidRPr="00BA074D">
        <w:rPr>
          <w:sz w:val="22"/>
          <w:szCs w:val="22"/>
        </w:rPr>
        <w:tab/>
      </w:r>
      <w:r w:rsidR="007C2A74" w:rsidRPr="00BA074D">
        <w:rPr>
          <w:sz w:val="22"/>
          <w:szCs w:val="22"/>
        </w:rPr>
        <w:t>azonnal</w:t>
      </w:r>
    </w:p>
    <w:sectPr w:rsidR="00D436D2" w:rsidRPr="00BA074D" w:rsidSect="00A914FC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4E" w:rsidRDefault="00C02A4E" w:rsidP="001D7350">
      <w:r>
        <w:separator/>
      </w:r>
    </w:p>
  </w:endnote>
  <w:endnote w:type="continuationSeparator" w:id="0">
    <w:p w:rsidR="00C02A4E" w:rsidRDefault="00C02A4E" w:rsidP="001D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4E" w:rsidRDefault="00C02A4E" w:rsidP="001D7350">
      <w:r>
        <w:separator/>
      </w:r>
    </w:p>
  </w:footnote>
  <w:footnote w:type="continuationSeparator" w:id="0">
    <w:p w:rsidR="00C02A4E" w:rsidRDefault="00C02A4E" w:rsidP="001D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7E5"/>
    <w:multiLevelType w:val="hybridMultilevel"/>
    <w:tmpl w:val="9E0A4D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005A6"/>
    <w:multiLevelType w:val="hybridMultilevel"/>
    <w:tmpl w:val="6734C808"/>
    <w:lvl w:ilvl="0" w:tplc="BE6E1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4D72"/>
    <w:multiLevelType w:val="hybridMultilevel"/>
    <w:tmpl w:val="1360C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1B9F"/>
    <w:multiLevelType w:val="hybridMultilevel"/>
    <w:tmpl w:val="8AB83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DFD"/>
    <w:multiLevelType w:val="hybridMultilevel"/>
    <w:tmpl w:val="1360C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423F0"/>
    <w:multiLevelType w:val="hybridMultilevel"/>
    <w:tmpl w:val="A1A0FEFE"/>
    <w:lvl w:ilvl="0" w:tplc="1CA6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053CE"/>
    <w:multiLevelType w:val="hybridMultilevel"/>
    <w:tmpl w:val="4D82D73A"/>
    <w:lvl w:ilvl="0" w:tplc="BAF01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33A52"/>
    <w:multiLevelType w:val="hybridMultilevel"/>
    <w:tmpl w:val="2B20BD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B90"/>
    <w:rsid w:val="00011ED8"/>
    <w:rsid w:val="00020374"/>
    <w:rsid w:val="00026A18"/>
    <w:rsid w:val="00044D00"/>
    <w:rsid w:val="000460C7"/>
    <w:rsid w:val="000467E5"/>
    <w:rsid w:val="000534E7"/>
    <w:rsid w:val="00060911"/>
    <w:rsid w:val="00067084"/>
    <w:rsid w:val="00072A82"/>
    <w:rsid w:val="0008239A"/>
    <w:rsid w:val="0008283A"/>
    <w:rsid w:val="00095AEF"/>
    <w:rsid w:val="000975D1"/>
    <w:rsid w:val="000B0425"/>
    <w:rsid w:val="000B0473"/>
    <w:rsid w:val="000B21B7"/>
    <w:rsid w:val="000C0309"/>
    <w:rsid w:val="000C3D5B"/>
    <w:rsid w:val="000F2CD8"/>
    <w:rsid w:val="000F5E86"/>
    <w:rsid w:val="00106C3C"/>
    <w:rsid w:val="00135946"/>
    <w:rsid w:val="00152015"/>
    <w:rsid w:val="001546B6"/>
    <w:rsid w:val="00165916"/>
    <w:rsid w:val="00167CDA"/>
    <w:rsid w:val="0018118C"/>
    <w:rsid w:val="001B1778"/>
    <w:rsid w:val="001D19EA"/>
    <w:rsid w:val="001D26F4"/>
    <w:rsid w:val="001D7350"/>
    <w:rsid w:val="001E4DF7"/>
    <w:rsid w:val="001F0A28"/>
    <w:rsid w:val="001F69B5"/>
    <w:rsid w:val="00205087"/>
    <w:rsid w:val="002115B6"/>
    <w:rsid w:val="0021540F"/>
    <w:rsid w:val="00226774"/>
    <w:rsid w:val="00237D3C"/>
    <w:rsid w:val="0025376E"/>
    <w:rsid w:val="002646AB"/>
    <w:rsid w:val="00265EA9"/>
    <w:rsid w:val="00276E21"/>
    <w:rsid w:val="002819C9"/>
    <w:rsid w:val="00281BB4"/>
    <w:rsid w:val="002A48FF"/>
    <w:rsid w:val="002B2EB1"/>
    <w:rsid w:val="002D6A31"/>
    <w:rsid w:val="002E38AE"/>
    <w:rsid w:val="002E47BB"/>
    <w:rsid w:val="002F17D8"/>
    <w:rsid w:val="003132C2"/>
    <w:rsid w:val="003148C9"/>
    <w:rsid w:val="003246CA"/>
    <w:rsid w:val="00326623"/>
    <w:rsid w:val="0033246D"/>
    <w:rsid w:val="00336B73"/>
    <w:rsid w:val="003524B8"/>
    <w:rsid w:val="00372F1F"/>
    <w:rsid w:val="003735C4"/>
    <w:rsid w:val="003816D8"/>
    <w:rsid w:val="00396166"/>
    <w:rsid w:val="00396BA6"/>
    <w:rsid w:val="003B47A1"/>
    <w:rsid w:val="003B61D3"/>
    <w:rsid w:val="003C35B4"/>
    <w:rsid w:val="003D1F9F"/>
    <w:rsid w:val="003D280A"/>
    <w:rsid w:val="003D2C4B"/>
    <w:rsid w:val="003D77A6"/>
    <w:rsid w:val="003E065D"/>
    <w:rsid w:val="00432449"/>
    <w:rsid w:val="0043439F"/>
    <w:rsid w:val="004409C0"/>
    <w:rsid w:val="004428FB"/>
    <w:rsid w:val="004640FF"/>
    <w:rsid w:val="00464438"/>
    <w:rsid w:val="004650BA"/>
    <w:rsid w:val="0047097B"/>
    <w:rsid w:val="004710AF"/>
    <w:rsid w:val="004907C9"/>
    <w:rsid w:val="004A1C02"/>
    <w:rsid w:val="004A2271"/>
    <w:rsid w:val="004B5713"/>
    <w:rsid w:val="004C5AC3"/>
    <w:rsid w:val="004E353A"/>
    <w:rsid w:val="004F64FE"/>
    <w:rsid w:val="004F6988"/>
    <w:rsid w:val="00510D5F"/>
    <w:rsid w:val="005155BE"/>
    <w:rsid w:val="00536391"/>
    <w:rsid w:val="005409CB"/>
    <w:rsid w:val="00543960"/>
    <w:rsid w:val="00562BFA"/>
    <w:rsid w:val="00570D00"/>
    <w:rsid w:val="005721BF"/>
    <w:rsid w:val="00577627"/>
    <w:rsid w:val="005826F4"/>
    <w:rsid w:val="00584CB9"/>
    <w:rsid w:val="00591A9A"/>
    <w:rsid w:val="005A5417"/>
    <w:rsid w:val="005B5F8D"/>
    <w:rsid w:val="005C1545"/>
    <w:rsid w:val="005E7CCA"/>
    <w:rsid w:val="005F1CBE"/>
    <w:rsid w:val="005F6FD5"/>
    <w:rsid w:val="00604BC3"/>
    <w:rsid w:val="00605A55"/>
    <w:rsid w:val="006115AD"/>
    <w:rsid w:val="00617169"/>
    <w:rsid w:val="00623DA2"/>
    <w:rsid w:val="006254D8"/>
    <w:rsid w:val="00627666"/>
    <w:rsid w:val="00642969"/>
    <w:rsid w:val="00661707"/>
    <w:rsid w:val="00665DF9"/>
    <w:rsid w:val="006A3D83"/>
    <w:rsid w:val="006A7C14"/>
    <w:rsid w:val="006B07D5"/>
    <w:rsid w:val="006C3A77"/>
    <w:rsid w:val="006C542A"/>
    <w:rsid w:val="006D13E3"/>
    <w:rsid w:val="006F3B92"/>
    <w:rsid w:val="007039C2"/>
    <w:rsid w:val="00704716"/>
    <w:rsid w:val="0071180A"/>
    <w:rsid w:val="007213DF"/>
    <w:rsid w:val="00733F48"/>
    <w:rsid w:val="00734EE3"/>
    <w:rsid w:val="007427E8"/>
    <w:rsid w:val="00746223"/>
    <w:rsid w:val="00757B7A"/>
    <w:rsid w:val="00762415"/>
    <w:rsid w:val="00764697"/>
    <w:rsid w:val="00791F01"/>
    <w:rsid w:val="00792614"/>
    <w:rsid w:val="00795902"/>
    <w:rsid w:val="007A267A"/>
    <w:rsid w:val="007B01D8"/>
    <w:rsid w:val="007B185B"/>
    <w:rsid w:val="007C2A74"/>
    <w:rsid w:val="007C4772"/>
    <w:rsid w:val="007C73E2"/>
    <w:rsid w:val="007D660B"/>
    <w:rsid w:val="007F62B1"/>
    <w:rsid w:val="0080793B"/>
    <w:rsid w:val="00816794"/>
    <w:rsid w:val="00824F98"/>
    <w:rsid w:val="00826A94"/>
    <w:rsid w:val="00831BB7"/>
    <w:rsid w:val="0083500B"/>
    <w:rsid w:val="0084209D"/>
    <w:rsid w:val="0085647F"/>
    <w:rsid w:val="00856E63"/>
    <w:rsid w:val="00860F9B"/>
    <w:rsid w:val="0087149D"/>
    <w:rsid w:val="00881DE0"/>
    <w:rsid w:val="008837FD"/>
    <w:rsid w:val="008930BD"/>
    <w:rsid w:val="008956A8"/>
    <w:rsid w:val="008A5A8B"/>
    <w:rsid w:val="008C16D4"/>
    <w:rsid w:val="008D1A70"/>
    <w:rsid w:val="008D3460"/>
    <w:rsid w:val="008E2483"/>
    <w:rsid w:val="008F4518"/>
    <w:rsid w:val="00900B90"/>
    <w:rsid w:val="00904BF3"/>
    <w:rsid w:val="009119EC"/>
    <w:rsid w:val="00922F44"/>
    <w:rsid w:val="00924A4F"/>
    <w:rsid w:val="009304DD"/>
    <w:rsid w:val="0093648C"/>
    <w:rsid w:val="009546CA"/>
    <w:rsid w:val="009658B0"/>
    <w:rsid w:val="0096730C"/>
    <w:rsid w:val="009724B2"/>
    <w:rsid w:val="0097685F"/>
    <w:rsid w:val="0098195B"/>
    <w:rsid w:val="00984437"/>
    <w:rsid w:val="009C2060"/>
    <w:rsid w:val="009C4032"/>
    <w:rsid w:val="009C63AA"/>
    <w:rsid w:val="009D1F22"/>
    <w:rsid w:val="009E13AD"/>
    <w:rsid w:val="009F3724"/>
    <w:rsid w:val="009F69F9"/>
    <w:rsid w:val="00A00342"/>
    <w:rsid w:val="00A114AF"/>
    <w:rsid w:val="00A15A39"/>
    <w:rsid w:val="00A1635F"/>
    <w:rsid w:val="00A3532F"/>
    <w:rsid w:val="00A42349"/>
    <w:rsid w:val="00A50017"/>
    <w:rsid w:val="00A52236"/>
    <w:rsid w:val="00A621CB"/>
    <w:rsid w:val="00A6596B"/>
    <w:rsid w:val="00A66013"/>
    <w:rsid w:val="00A72E04"/>
    <w:rsid w:val="00A914FC"/>
    <w:rsid w:val="00AA28EF"/>
    <w:rsid w:val="00AB6F8B"/>
    <w:rsid w:val="00AC0C31"/>
    <w:rsid w:val="00AC23E5"/>
    <w:rsid w:val="00AC5CD4"/>
    <w:rsid w:val="00AC6296"/>
    <w:rsid w:val="00AE36D1"/>
    <w:rsid w:val="00AE5D7D"/>
    <w:rsid w:val="00AF5BF3"/>
    <w:rsid w:val="00AF6DBA"/>
    <w:rsid w:val="00B02855"/>
    <w:rsid w:val="00B11F46"/>
    <w:rsid w:val="00B27F40"/>
    <w:rsid w:val="00B40228"/>
    <w:rsid w:val="00B5000E"/>
    <w:rsid w:val="00B669B8"/>
    <w:rsid w:val="00B84A97"/>
    <w:rsid w:val="00BA05D8"/>
    <w:rsid w:val="00BA074D"/>
    <w:rsid w:val="00BA308E"/>
    <w:rsid w:val="00BA3180"/>
    <w:rsid w:val="00BC400E"/>
    <w:rsid w:val="00BD64E1"/>
    <w:rsid w:val="00BF6CC5"/>
    <w:rsid w:val="00C02A4E"/>
    <w:rsid w:val="00C13FBA"/>
    <w:rsid w:val="00C4457A"/>
    <w:rsid w:val="00C46045"/>
    <w:rsid w:val="00C628A8"/>
    <w:rsid w:val="00C731A5"/>
    <w:rsid w:val="00C81949"/>
    <w:rsid w:val="00C926C3"/>
    <w:rsid w:val="00CA6709"/>
    <w:rsid w:val="00CA679D"/>
    <w:rsid w:val="00CB086B"/>
    <w:rsid w:val="00CE4D78"/>
    <w:rsid w:val="00CF2B32"/>
    <w:rsid w:val="00CF5DE7"/>
    <w:rsid w:val="00D00EFC"/>
    <w:rsid w:val="00D154E7"/>
    <w:rsid w:val="00D26E24"/>
    <w:rsid w:val="00D317A0"/>
    <w:rsid w:val="00D436D2"/>
    <w:rsid w:val="00D45F0B"/>
    <w:rsid w:val="00D54AF3"/>
    <w:rsid w:val="00D64C33"/>
    <w:rsid w:val="00D661EE"/>
    <w:rsid w:val="00D6773F"/>
    <w:rsid w:val="00D72983"/>
    <w:rsid w:val="00D81FB9"/>
    <w:rsid w:val="00DA16E2"/>
    <w:rsid w:val="00DA7160"/>
    <w:rsid w:val="00DC200F"/>
    <w:rsid w:val="00DC521A"/>
    <w:rsid w:val="00DD0433"/>
    <w:rsid w:val="00DD0B43"/>
    <w:rsid w:val="00DD4D48"/>
    <w:rsid w:val="00DE471D"/>
    <w:rsid w:val="00E03CC6"/>
    <w:rsid w:val="00E055AD"/>
    <w:rsid w:val="00E235A8"/>
    <w:rsid w:val="00E250EC"/>
    <w:rsid w:val="00E348D7"/>
    <w:rsid w:val="00E41B24"/>
    <w:rsid w:val="00E4385E"/>
    <w:rsid w:val="00E56066"/>
    <w:rsid w:val="00E66F15"/>
    <w:rsid w:val="00E846A3"/>
    <w:rsid w:val="00EA523E"/>
    <w:rsid w:val="00EB17BF"/>
    <w:rsid w:val="00EB35CA"/>
    <w:rsid w:val="00ED4A4E"/>
    <w:rsid w:val="00EE0491"/>
    <w:rsid w:val="00F16792"/>
    <w:rsid w:val="00F21DC1"/>
    <w:rsid w:val="00F232BA"/>
    <w:rsid w:val="00F67429"/>
    <w:rsid w:val="00F865B6"/>
    <w:rsid w:val="00F95003"/>
    <w:rsid w:val="00F9504E"/>
    <w:rsid w:val="00F95F8E"/>
    <w:rsid w:val="00F9602B"/>
    <w:rsid w:val="00F97B7B"/>
    <w:rsid w:val="00FA3861"/>
    <w:rsid w:val="00FB5386"/>
    <w:rsid w:val="00FB672D"/>
    <w:rsid w:val="00FC0A64"/>
    <w:rsid w:val="00FD54EB"/>
    <w:rsid w:val="00FE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7BD76-C84B-4C83-B3CC-27AE09CB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14FC"/>
    <w:rPr>
      <w:sz w:val="24"/>
      <w:szCs w:val="24"/>
      <w:lang w:eastAsia="en-US" w:bidi="en-US"/>
    </w:rPr>
  </w:style>
  <w:style w:type="paragraph" w:styleId="Cmsor1">
    <w:name w:val="heading 1"/>
    <w:basedOn w:val="Norml"/>
    <w:next w:val="Norml"/>
    <w:qFormat/>
    <w:rsid w:val="00A914F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A914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914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A914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A91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A914FC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A914FC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A914FC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A914F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rsid w:val="00A914FC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Cmsor2Char">
    <w:name w:val="Címsor 2 Char"/>
    <w:semiHidden/>
    <w:rsid w:val="00A914FC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3Char">
    <w:name w:val="Címsor 3 Char"/>
    <w:semiHidden/>
    <w:rsid w:val="00A914FC"/>
    <w:rPr>
      <w:rFonts w:ascii="Arial" w:eastAsia="Times New Roman" w:hAnsi="Arial"/>
      <w:b/>
      <w:bCs/>
      <w:sz w:val="26"/>
      <w:szCs w:val="26"/>
    </w:rPr>
  </w:style>
  <w:style w:type="character" w:customStyle="1" w:styleId="Cmsor4Char">
    <w:name w:val="Címsor 4 Char"/>
    <w:rsid w:val="00A914FC"/>
    <w:rPr>
      <w:b/>
      <w:bCs/>
      <w:sz w:val="28"/>
      <w:szCs w:val="28"/>
    </w:rPr>
  </w:style>
  <w:style w:type="character" w:customStyle="1" w:styleId="Cmsor5Char">
    <w:name w:val="Címsor 5 Char"/>
    <w:semiHidden/>
    <w:rsid w:val="00A914FC"/>
    <w:rPr>
      <w:b/>
      <w:bCs/>
      <w:i/>
      <w:iCs/>
      <w:sz w:val="26"/>
      <w:szCs w:val="26"/>
    </w:rPr>
  </w:style>
  <w:style w:type="character" w:customStyle="1" w:styleId="Cmsor6Char">
    <w:name w:val="Címsor 6 Char"/>
    <w:semiHidden/>
    <w:rsid w:val="00A914FC"/>
    <w:rPr>
      <w:b/>
      <w:bCs/>
    </w:rPr>
  </w:style>
  <w:style w:type="character" w:customStyle="1" w:styleId="Cmsor7Char">
    <w:name w:val="Címsor 7 Char"/>
    <w:semiHidden/>
    <w:rsid w:val="00A914FC"/>
    <w:rPr>
      <w:sz w:val="24"/>
      <w:szCs w:val="24"/>
    </w:rPr>
  </w:style>
  <w:style w:type="character" w:customStyle="1" w:styleId="Cmsor8Char">
    <w:name w:val="Címsor 8 Char"/>
    <w:semiHidden/>
    <w:rsid w:val="00A914FC"/>
    <w:rPr>
      <w:i/>
      <w:iCs/>
      <w:sz w:val="24"/>
      <w:szCs w:val="24"/>
    </w:rPr>
  </w:style>
  <w:style w:type="character" w:customStyle="1" w:styleId="Cmsor9Char">
    <w:name w:val="Címsor 9 Char"/>
    <w:semiHidden/>
    <w:rsid w:val="00A914FC"/>
    <w:rPr>
      <w:rFonts w:ascii="Arial" w:eastAsia="Times New Roman" w:hAnsi="Arial"/>
    </w:rPr>
  </w:style>
  <w:style w:type="paragraph" w:styleId="Kpalrs">
    <w:name w:val="caption"/>
    <w:basedOn w:val="Norml"/>
    <w:next w:val="Norml"/>
    <w:qFormat/>
    <w:rsid w:val="00A914FC"/>
    <w:rPr>
      <w:b/>
      <w:bCs/>
      <w:caps/>
      <w:sz w:val="16"/>
      <w:szCs w:val="18"/>
    </w:rPr>
  </w:style>
  <w:style w:type="paragraph" w:styleId="Cm">
    <w:name w:val="Title"/>
    <w:basedOn w:val="Norml"/>
    <w:next w:val="Norml"/>
    <w:qFormat/>
    <w:rsid w:val="00A914F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CmChar">
    <w:name w:val="Cím Char"/>
    <w:rsid w:val="00A914FC"/>
    <w:rPr>
      <w:rFonts w:ascii="Arial" w:eastAsia="Times New Roman" w:hAnsi="Arial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qFormat/>
    <w:rsid w:val="00A914FC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rsid w:val="00A914FC"/>
    <w:rPr>
      <w:rFonts w:ascii="Arial" w:eastAsia="Times New Roman" w:hAnsi="Arial" w:cs="Times New Roman"/>
      <w:sz w:val="24"/>
      <w:szCs w:val="24"/>
    </w:rPr>
  </w:style>
  <w:style w:type="character" w:styleId="Kiemels2">
    <w:name w:val="Strong"/>
    <w:qFormat/>
    <w:rsid w:val="00A914FC"/>
    <w:rPr>
      <w:b/>
      <w:bCs/>
    </w:rPr>
  </w:style>
  <w:style w:type="character" w:styleId="Kiemels">
    <w:name w:val="Emphasis"/>
    <w:qFormat/>
    <w:rsid w:val="00A914FC"/>
    <w:rPr>
      <w:rFonts w:ascii="Times New Roman" w:hAnsi="Times New Roman"/>
      <w:b/>
      <w:i/>
      <w:iCs/>
    </w:rPr>
  </w:style>
  <w:style w:type="paragraph" w:styleId="Nincstrkz">
    <w:name w:val="No Spacing"/>
    <w:basedOn w:val="Norml"/>
    <w:qFormat/>
    <w:rsid w:val="00A914FC"/>
    <w:rPr>
      <w:szCs w:val="32"/>
    </w:rPr>
  </w:style>
  <w:style w:type="character" w:customStyle="1" w:styleId="NincstrkzChar">
    <w:name w:val="Nincs térköz Char"/>
    <w:rsid w:val="00A914FC"/>
    <w:rPr>
      <w:sz w:val="24"/>
      <w:szCs w:val="32"/>
    </w:rPr>
  </w:style>
  <w:style w:type="paragraph" w:styleId="Listaszerbekezds">
    <w:name w:val="List Paragraph"/>
    <w:basedOn w:val="Norml"/>
    <w:qFormat/>
    <w:rsid w:val="00A914FC"/>
    <w:pPr>
      <w:ind w:left="720"/>
      <w:contextualSpacing/>
    </w:pPr>
  </w:style>
  <w:style w:type="paragraph" w:styleId="Idzet">
    <w:name w:val="Quote"/>
    <w:basedOn w:val="Norml"/>
    <w:next w:val="Norml"/>
    <w:qFormat/>
    <w:rsid w:val="00A914FC"/>
    <w:rPr>
      <w:i/>
    </w:rPr>
  </w:style>
  <w:style w:type="character" w:customStyle="1" w:styleId="IdzetChar">
    <w:name w:val="Idézet Char"/>
    <w:rsid w:val="00A914FC"/>
    <w:rPr>
      <w:i/>
      <w:sz w:val="24"/>
      <w:szCs w:val="24"/>
    </w:rPr>
  </w:style>
  <w:style w:type="paragraph" w:styleId="Kiemeltidzet">
    <w:name w:val="Intense Quote"/>
    <w:basedOn w:val="Norml"/>
    <w:next w:val="Norml"/>
    <w:qFormat/>
    <w:rsid w:val="00A914FC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rsid w:val="00A914FC"/>
    <w:rPr>
      <w:b/>
      <w:i/>
      <w:sz w:val="24"/>
    </w:rPr>
  </w:style>
  <w:style w:type="character" w:styleId="Finomkiemels">
    <w:name w:val="Subtle Emphasis"/>
    <w:qFormat/>
    <w:rsid w:val="00A914FC"/>
    <w:rPr>
      <w:i/>
      <w:color w:val="5A5A5A"/>
    </w:rPr>
  </w:style>
  <w:style w:type="character" w:styleId="Erskiemels">
    <w:name w:val="Intense Emphasis"/>
    <w:qFormat/>
    <w:rsid w:val="00A914FC"/>
    <w:rPr>
      <w:b/>
      <w:i/>
      <w:sz w:val="24"/>
      <w:szCs w:val="24"/>
      <w:u w:val="single"/>
    </w:rPr>
  </w:style>
  <w:style w:type="character" w:styleId="Finomhivatkozs">
    <w:name w:val="Subtle Reference"/>
    <w:qFormat/>
    <w:rsid w:val="00A914FC"/>
    <w:rPr>
      <w:sz w:val="24"/>
      <w:szCs w:val="24"/>
      <w:u w:val="single"/>
    </w:rPr>
  </w:style>
  <w:style w:type="character" w:styleId="Ershivatkozs">
    <w:name w:val="Intense Reference"/>
    <w:qFormat/>
    <w:rsid w:val="00A914FC"/>
    <w:rPr>
      <w:b/>
      <w:sz w:val="24"/>
      <w:u w:val="single"/>
    </w:rPr>
  </w:style>
  <w:style w:type="character" w:styleId="Knyvcme">
    <w:name w:val="Book Title"/>
    <w:qFormat/>
    <w:rsid w:val="00A914FC"/>
    <w:rPr>
      <w:rFonts w:ascii="Arial" w:eastAsia="Times New Roman" w:hAnsi="Arial"/>
      <w:b/>
      <w:i/>
      <w:sz w:val="24"/>
      <w:szCs w:val="24"/>
    </w:rPr>
  </w:style>
  <w:style w:type="paragraph" w:styleId="Tartalomjegyzkcmsora">
    <w:name w:val="TOC Heading"/>
    <w:basedOn w:val="Cmsor1"/>
    <w:next w:val="Norml"/>
    <w:qFormat/>
    <w:rsid w:val="00A914FC"/>
    <w:pPr>
      <w:outlineLvl w:val="9"/>
    </w:pPr>
  </w:style>
  <w:style w:type="paragraph" w:styleId="Szvegtrzs">
    <w:name w:val="Body Text"/>
    <w:basedOn w:val="Norml"/>
    <w:rsid w:val="00A914FC"/>
    <w:pPr>
      <w:autoSpaceDE w:val="0"/>
      <w:autoSpaceDN w:val="0"/>
      <w:adjustRightInd w:val="0"/>
      <w:jc w:val="both"/>
    </w:pPr>
    <w:rPr>
      <w:bCs/>
      <w:lang w:eastAsia="hu-HU"/>
    </w:rPr>
  </w:style>
  <w:style w:type="paragraph" w:styleId="Szvegtrzsbehzssal">
    <w:name w:val="Body Text Indent"/>
    <w:basedOn w:val="Norml"/>
    <w:rsid w:val="00A914FC"/>
    <w:pPr>
      <w:ind w:left="720" w:hanging="720"/>
      <w:jc w:val="both"/>
    </w:pPr>
    <w:rPr>
      <w:szCs w:val="22"/>
    </w:rPr>
  </w:style>
  <w:style w:type="paragraph" w:styleId="lfej">
    <w:name w:val="header"/>
    <w:basedOn w:val="Norml"/>
    <w:link w:val="lfejChar"/>
    <w:rsid w:val="003D2C4B"/>
    <w:pPr>
      <w:tabs>
        <w:tab w:val="center" w:pos="4536"/>
        <w:tab w:val="right" w:pos="9072"/>
      </w:tabs>
    </w:pPr>
    <w:rPr>
      <w:lang w:eastAsia="hu-HU" w:bidi="ar-SA"/>
    </w:rPr>
  </w:style>
  <w:style w:type="character" w:customStyle="1" w:styleId="lfejChar">
    <w:name w:val="Élőfej Char"/>
    <w:link w:val="lfej"/>
    <w:locked/>
    <w:rsid w:val="003D2C4B"/>
    <w:rPr>
      <w:sz w:val="24"/>
      <w:szCs w:val="24"/>
      <w:lang w:val="hu-HU" w:eastAsia="hu-HU" w:bidi="ar-SA"/>
    </w:rPr>
  </w:style>
  <w:style w:type="character" w:styleId="Hiperhivatkozs">
    <w:name w:val="Hyperlink"/>
    <w:rsid w:val="00067084"/>
    <w:rPr>
      <w:strike w:val="0"/>
      <w:dstrike w:val="0"/>
      <w:color w:val="157FCC"/>
      <w:u w:val="none"/>
      <w:effect w:val="none"/>
    </w:rPr>
  </w:style>
  <w:style w:type="paragraph" w:customStyle="1" w:styleId="cf0agjselectedrow">
    <w:name w:val="cf0 agj selectedrow"/>
    <w:basedOn w:val="Norml"/>
    <w:rsid w:val="00067084"/>
    <w:pPr>
      <w:spacing w:before="100" w:beforeAutospacing="1" w:after="100" w:afterAutospacing="1"/>
    </w:pPr>
    <w:rPr>
      <w:lang w:eastAsia="hu-HU" w:bidi="ar-SA"/>
    </w:rPr>
  </w:style>
  <w:style w:type="paragraph" w:customStyle="1" w:styleId="cf0agj">
    <w:name w:val="cf0 agj"/>
    <w:basedOn w:val="Norml"/>
    <w:rsid w:val="00067084"/>
    <w:pPr>
      <w:spacing w:before="100" w:beforeAutospacing="1" w:after="100" w:afterAutospacing="1"/>
    </w:pPr>
    <w:rPr>
      <w:lang w:eastAsia="hu-HU" w:bidi="ar-SA"/>
    </w:rPr>
  </w:style>
  <w:style w:type="character" w:customStyle="1" w:styleId="CharChar">
    <w:name w:val="Char Char"/>
    <w:locked/>
    <w:rsid w:val="009F69F9"/>
    <w:rPr>
      <w:lang w:val="hu-HU" w:eastAsia="hu-HU" w:bidi="ar-SA"/>
    </w:rPr>
  </w:style>
  <w:style w:type="paragraph" w:styleId="llb">
    <w:name w:val="footer"/>
    <w:basedOn w:val="Norml"/>
    <w:link w:val="llbChar"/>
    <w:rsid w:val="001D735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D7350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1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4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F57B-DF41-4ABD-8BD0-96BEC89B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 KÉPVISELŐ-TESTÜLETE</vt:lpstr>
    </vt:vector>
  </TitlesOfParts>
  <Company>PH Kiskőrös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 KÉPVISELŐ-TESTÜLETE</dc:title>
  <dc:creator>oroszizsuzsanna</dc:creator>
  <cp:lastModifiedBy>Lucza Alexandra</cp:lastModifiedBy>
  <cp:revision>8</cp:revision>
  <cp:lastPrinted>2017-09-18T11:39:00Z</cp:lastPrinted>
  <dcterms:created xsi:type="dcterms:W3CDTF">2019-01-16T08:30:00Z</dcterms:created>
  <dcterms:modified xsi:type="dcterms:W3CDTF">2019-01-18T12:46:00Z</dcterms:modified>
</cp:coreProperties>
</file>